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550E2" w14:textId="77777777" w:rsidR="00E22917" w:rsidRDefault="00E22917" w:rsidP="00E22917">
      <w:pPr>
        <w:jc w:val="center"/>
        <w:rPr>
          <w:rFonts w:ascii="Edwardian Script ITC" w:hAnsi="Edwardian Script ITC"/>
          <w:sz w:val="40"/>
          <w:szCs w:val="40"/>
        </w:rPr>
      </w:pPr>
      <w:r w:rsidRPr="00E22917">
        <w:rPr>
          <w:rFonts w:ascii="Edwardian Script ITC" w:hAnsi="Edwardian Script ITC"/>
          <w:sz w:val="40"/>
          <w:szCs w:val="40"/>
        </w:rPr>
        <w:t>Baroque Listening!</w:t>
      </w:r>
    </w:p>
    <w:p w14:paraId="64CE1263" w14:textId="77777777" w:rsidR="00E22917" w:rsidRPr="00E22917" w:rsidRDefault="00E22917" w:rsidP="00E22917">
      <w:pPr>
        <w:numPr>
          <w:ilvl w:val="0"/>
          <w:numId w:val="1"/>
        </w:numPr>
        <w:rPr>
          <w:rFonts w:ascii="Bookman Old Style" w:hAnsi="Bookman Old Style"/>
        </w:rPr>
        <w:sectPr w:rsidR="00E22917" w:rsidRPr="00E22917" w:rsidSect="00C3060E">
          <w:headerReference w:type="default" r:id="rId8"/>
          <w:type w:val="continuous"/>
          <w:pgSz w:w="12240" w:h="15840"/>
          <w:pgMar w:top="1224" w:right="1440" w:bottom="1224" w:left="1440" w:header="720" w:footer="720" w:gutter="0"/>
          <w:cols w:space="720"/>
          <w:docGrid w:linePitch="360"/>
        </w:sectPr>
      </w:pPr>
    </w:p>
    <w:p w14:paraId="341978D2" w14:textId="57B41C56" w:rsidR="00620693" w:rsidRPr="00620693" w:rsidRDefault="00620693" w:rsidP="00E22917">
      <w:pPr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  <w:b/>
        </w:rPr>
        <w:lastRenderedPageBreak/>
        <w:t>Pachelbel’s</w:t>
      </w:r>
      <w:r>
        <w:rPr>
          <w:rFonts w:ascii="Bookman Old Style" w:hAnsi="Bookman Old Style"/>
          <w:i/>
        </w:rPr>
        <w:t xml:space="preserve"> Cannon in D</w:t>
      </w:r>
      <w:r>
        <w:rPr>
          <w:rFonts w:ascii="Bookman Old Style" w:hAnsi="Bookman Old Style"/>
          <w:i/>
        </w:rPr>
        <w:br/>
      </w:r>
      <w:r w:rsidRPr="00E22917">
        <w:rPr>
          <w:rFonts w:ascii="Bookman Old Style" w:hAnsi="Bookman Old Style"/>
        </w:rPr>
        <w:t xml:space="preserve">Instrumentation: </w:t>
      </w:r>
      <w:r w:rsidRPr="00E22917">
        <w:rPr>
          <w:rFonts w:ascii="Bookman Old Style" w:hAnsi="Bookman Old Style"/>
        </w:rPr>
        <w:br/>
        <w:t>Time Sig:</w:t>
      </w:r>
      <w:r w:rsidRPr="00E22917">
        <w:rPr>
          <w:rFonts w:ascii="Bookman Old Style" w:hAnsi="Bookman Old Style"/>
        </w:rPr>
        <w:br/>
        <w:t>Tonality:</w:t>
      </w:r>
      <w:r w:rsidRPr="00E22917">
        <w:rPr>
          <w:rFonts w:ascii="Bookman Old Style" w:hAnsi="Bookman Old Style"/>
        </w:rPr>
        <w:br/>
        <w:t>Image Association:</w:t>
      </w:r>
      <w:r w:rsidR="00B05C3B">
        <w:rPr>
          <w:rFonts w:ascii="Bookman Old Style" w:hAnsi="Bookman Old Style"/>
        </w:rPr>
        <w:br/>
      </w:r>
    </w:p>
    <w:p w14:paraId="50A43E99" w14:textId="668050CC" w:rsidR="00E22917" w:rsidRPr="00E22917" w:rsidRDefault="00E22917" w:rsidP="00E22917">
      <w:pPr>
        <w:numPr>
          <w:ilvl w:val="0"/>
          <w:numId w:val="1"/>
        </w:numPr>
        <w:rPr>
          <w:rFonts w:ascii="Bookman Old Style" w:hAnsi="Bookman Old Style"/>
        </w:rPr>
      </w:pPr>
      <w:r w:rsidRPr="00E22917">
        <w:rPr>
          <w:rFonts w:ascii="Bookman Old Style" w:hAnsi="Bookman Old Style"/>
          <w:b/>
        </w:rPr>
        <w:t>Vivaldi’s</w:t>
      </w:r>
      <w:r w:rsidRPr="00E22917">
        <w:rPr>
          <w:rFonts w:ascii="Bookman Old Style" w:hAnsi="Bookman Old Style"/>
        </w:rPr>
        <w:t xml:space="preserve"> </w:t>
      </w:r>
      <w:r w:rsidRPr="00E22917">
        <w:rPr>
          <w:rFonts w:ascii="Bookman Old Style" w:hAnsi="Bookman Old Style"/>
          <w:i/>
        </w:rPr>
        <w:t>Four Seasons: Spring</w:t>
      </w:r>
      <w:r w:rsidRPr="00E22917">
        <w:rPr>
          <w:rFonts w:ascii="Bookman Old Style" w:hAnsi="Bookman Old Style"/>
        </w:rPr>
        <w:br/>
        <w:t xml:space="preserve">Instrumentation: </w:t>
      </w:r>
      <w:r w:rsidRPr="00E22917">
        <w:rPr>
          <w:rFonts w:ascii="Bookman Old Style" w:hAnsi="Bookman Old Style"/>
        </w:rPr>
        <w:br/>
        <w:t>Time Sig:</w:t>
      </w:r>
      <w:r w:rsidRPr="00E22917">
        <w:rPr>
          <w:rFonts w:ascii="Bookman Old Style" w:hAnsi="Bookman Old Style"/>
        </w:rPr>
        <w:br/>
        <w:t>Tonality:</w:t>
      </w:r>
      <w:r w:rsidRPr="00E22917">
        <w:rPr>
          <w:rFonts w:ascii="Bookman Old Style" w:hAnsi="Bookman Old Style"/>
        </w:rPr>
        <w:br/>
        <w:t>Image Association:</w:t>
      </w:r>
      <w:r w:rsidR="005B1035">
        <w:rPr>
          <w:rFonts w:ascii="Bookman Old Style" w:hAnsi="Bookman Old Style"/>
        </w:rPr>
        <w:br/>
      </w:r>
    </w:p>
    <w:p w14:paraId="48025D3B" w14:textId="4E6E683D" w:rsidR="00E22917" w:rsidRPr="00E22917" w:rsidRDefault="00E22917" w:rsidP="00E22917">
      <w:pPr>
        <w:numPr>
          <w:ilvl w:val="0"/>
          <w:numId w:val="1"/>
        </w:numPr>
        <w:rPr>
          <w:rFonts w:ascii="Bookman Old Style" w:hAnsi="Bookman Old Style"/>
        </w:rPr>
      </w:pPr>
      <w:r w:rsidRPr="00E22917">
        <w:rPr>
          <w:rFonts w:ascii="Bookman Old Style" w:hAnsi="Bookman Old Style"/>
          <w:b/>
        </w:rPr>
        <w:t>Bach’s</w:t>
      </w:r>
      <w:r w:rsidRPr="00E22917">
        <w:rPr>
          <w:rFonts w:ascii="Bookman Old Style" w:hAnsi="Bookman Old Style"/>
        </w:rPr>
        <w:t xml:space="preserve"> </w:t>
      </w:r>
      <w:r w:rsidR="00DB62A8" w:rsidRPr="00DB62A8">
        <w:rPr>
          <w:rFonts w:ascii="Bookman Old Style" w:hAnsi="Bookman Old Style"/>
          <w:i/>
        </w:rPr>
        <w:t>Brandenburg Concerto No. 2</w:t>
      </w:r>
      <w:r w:rsidRPr="00E22917">
        <w:rPr>
          <w:rFonts w:ascii="Bookman Old Style" w:hAnsi="Bookman Old Style"/>
        </w:rPr>
        <w:br/>
        <w:t xml:space="preserve">Instrumentation: </w:t>
      </w:r>
      <w:r w:rsidRPr="00E22917">
        <w:rPr>
          <w:rFonts w:ascii="Bookman Old Style" w:hAnsi="Bookman Old Style"/>
        </w:rPr>
        <w:br/>
        <w:t>Time Sig:</w:t>
      </w:r>
      <w:r w:rsidRPr="00E22917">
        <w:rPr>
          <w:rFonts w:ascii="Bookman Old Style" w:hAnsi="Bookman Old Style"/>
        </w:rPr>
        <w:br/>
        <w:t>Tonality:</w:t>
      </w:r>
      <w:r w:rsidRPr="00E22917">
        <w:rPr>
          <w:rFonts w:ascii="Bookman Old Style" w:hAnsi="Bookman Old Style"/>
        </w:rPr>
        <w:br/>
        <w:t>Image Association:</w:t>
      </w:r>
      <w:r>
        <w:rPr>
          <w:rFonts w:ascii="Bookman Old Style" w:hAnsi="Bookman Old Style"/>
        </w:rPr>
        <w:br/>
      </w:r>
    </w:p>
    <w:p w14:paraId="1DBF7E9F" w14:textId="62A426B9" w:rsidR="00E22917" w:rsidRPr="00E22917" w:rsidRDefault="00E22917" w:rsidP="00E22917">
      <w:pPr>
        <w:numPr>
          <w:ilvl w:val="0"/>
          <w:numId w:val="1"/>
        </w:numPr>
        <w:rPr>
          <w:rFonts w:ascii="Bookman Old Style" w:hAnsi="Bookman Old Style"/>
        </w:rPr>
      </w:pPr>
      <w:r w:rsidRPr="00E22917">
        <w:rPr>
          <w:rFonts w:ascii="Bookman Old Style" w:hAnsi="Bookman Old Style"/>
          <w:b/>
        </w:rPr>
        <w:t>Bach’s</w:t>
      </w:r>
      <w:r w:rsidRPr="00E22917">
        <w:rPr>
          <w:rFonts w:ascii="Bookman Old Style" w:hAnsi="Bookman Old Style"/>
        </w:rPr>
        <w:t xml:space="preserve"> </w:t>
      </w:r>
      <w:r w:rsidR="00C3060E" w:rsidRPr="00DB62A8">
        <w:rPr>
          <w:rFonts w:ascii="Bookman Old Style" w:hAnsi="Bookman Old Style"/>
          <w:i/>
        </w:rPr>
        <w:t>Toccata</w:t>
      </w:r>
      <w:r w:rsidR="00DB62A8" w:rsidRPr="00DB62A8">
        <w:rPr>
          <w:rFonts w:ascii="Bookman Old Style" w:hAnsi="Bookman Old Style"/>
          <w:i/>
        </w:rPr>
        <w:t xml:space="preserve"> and Fugue in D minor</w:t>
      </w:r>
      <w:r w:rsidRPr="00E22917">
        <w:rPr>
          <w:rFonts w:ascii="Bookman Old Style" w:hAnsi="Bookman Old Style"/>
        </w:rPr>
        <w:br/>
        <w:t xml:space="preserve">Instrumentation: </w:t>
      </w:r>
      <w:r w:rsidRPr="00E22917">
        <w:rPr>
          <w:rFonts w:ascii="Bookman Old Style" w:hAnsi="Bookman Old Style"/>
        </w:rPr>
        <w:br/>
        <w:t>Time Sig:</w:t>
      </w:r>
      <w:r w:rsidRPr="00E22917">
        <w:rPr>
          <w:rFonts w:ascii="Bookman Old Style" w:hAnsi="Bookman Old Style"/>
        </w:rPr>
        <w:br/>
        <w:t>Tonality:</w:t>
      </w:r>
      <w:r w:rsidRPr="00E22917">
        <w:rPr>
          <w:rFonts w:ascii="Bookman Old Style" w:hAnsi="Bookman Old Style"/>
        </w:rPr>
        <w:br/>
        <w:t>Image Association:</w:t>
      </w:r>
      <w:r>
        <w:rPr>
          <w:rFonts w:ascii="Bookman Old Style" w:hAnsi="Bookman Old Style"/>
        </w:rPr>
        <w:br/>
      </w:r>
    </w:p>
    <w:p w14:paraId="56695999" w14:textId="7F39ACB9" w:rsidR="00E22917" w:rsidRPr="00E22917" w:rsidRDefault="00E22917" w:rsidP="00E22917">
      <w:pPr>
        <w:numPr>
          <w:ilvl w:val="0"/>
          <w:numId w:val="1"/>
        </w:numPr>
        <w:rPr>
          <w:rFonts w:ascii="Bookman Old Style" w:hAnsi="Bookman Old Style"/>
        </w:rPr>
      </w:pPr>
      <w:r w:rsidRPr="00E22917">
        <w:rPr>
          <w:rFonts w:ascii="Bookman Old Style" w:hAnsi="Bookman Old Style"/>
          <w:b/>
        </w:rPr>
        <w:t>Bach’s</w:t>
      </w:r>
      <w:r w:rsidRPr="00E22917">
        <w:rPr>
          <w:rFonts w:ascii="Bookman Old Style" w:hAnsi="Bookman Old Style"/>
        </w:rPr>
        <w:t xml:space="preserve"> </w:t>
      </w:r>
      <w:r w:rsidR="00DB62A8" w:rsidRPr="00DB62A8">
        <w:rPr>
          <w:rFonts w:ascii="Bookman Old Style" w:hAnsi="Bookman Old Style"/>
          <w:i/>
        </w:rPr>
        <w:t>Jesu</w:t>
      </w:r>
      <w:r w:rsidR="00C3060E">
        <w:rPr>
          <w:rFonts w:ascii="Bookman Old Style" w:hAnsi="Bookman Old Style"/>
          <w:i/>
        </w:rPr>
        <w:t>,</w:t>
      </w:r>
      <w:r w:rsidR="00DB62A8" w:rsidRPr="00DB62A8">
        <w:rPr>
          <w:rFonts w:ascii="Bookman Old Style" w:hAnsi="Bookman Old Style"/>
          <w:i/>
        </w:rPr>
        <w:t xml:space="preserve"> Joy of Man's Desiring</w:t>
      </w:r>
      <w:r w:rsidRPr="00E22917">
        <w:rPr>
          <w:rFonts w:ascii="Bookman Old Style" w:hAnsi="Bookman Old Style"/>
        </w:rPr>
        <w:br/>
        <w:t xml:space="preserve">Instrumentation: </w:t>
      </w:r>
      <w:r w:rsidRPr="00E22917">
        <w:rPr>
          <w:rFonts w:ascii="Bookman Old Style" w:hAnsi="Bookman Old Style"/>
        </w:rPr>
        <w:br/>
        <w:t>Time Sig:</w:t>
      </w:r>
      <w:r w:rsidRPr="00E22917">
        <w:rPr>
          <w:rFonts w:ascii="Bookman Old Style" w:hAnsi="Bookman Old Style"/>
        </w:rPr>
        <w:br/>
        <w:t>Tonality:</w:t>
      </w:r>
      <w:r w:rsidRPr="00E22917">
        <w:rPr>
          <w:rFonts w:ascii="Bookman Old Style" w:hAnsi="Bookman Old Style"/>
        </w:rPr>
        <w:br/>
        <w:t>Image Association:</w:t>
      </w:r>
      <w:r>
        <w:rPr>
          <w:rFonts w:ascii="Bookman Old Style" w:hAnsi="Bookman Old Style"/>
        </w:rPr>
        <w:br/>
      </w:r>
    </w:p>
    <w:p w14:paraId="229F397F" w14:textId="7FBD6F0C" w:rsidR="00E22917" w:rsidRPr="00E22917" w:rsidRDefault="00E22917" w:rsidP="00E22917">
      <w:pPr>
        <w:numPr>
          <w:ilvl w:val="0"/>
          <w:numId w:val="1"/>
        </w:numPr>
        <w:rPr>
          <w:rFonts w:ascii="Bookman Old Style" w:hAnsi="Bookman Old Style"/>
        </w:rPr>
      </w:pPr>
      <w:r w:rsidRPr="00E22917">
        <w:rPr>
          <w:rFonts w:ascii="Bookman Old Style" w:hAnsi="Bookman Old Style"/>
          <w:b/>
        </w:rPr>
        <w:t>Bach’s</w:t>
      </w:r>
      <w:r w:rsidRPr="00E22917">
        <w:rPr>
          <w:rFonts w:ascii="Bookman Old Style" w:hAnsi="Bookman Old Style"/>
        </w:rPr>
        <w:t xml:space="preserve"> </w:t>
      </w:r>
      <w:r w:rsidR="00DB62A8" w:rsidRPr="00DB62A8">
        <w:rPr>
          <w:rFonts w:ascii="Bookman Old Style" w:hAnsi="Bookman Old Style"/>
          <w:i/>
        </w:rPr>
        <w:t>Minuet In G Major</w:t>
      </w:r>
      <w:r w:rsidRPr="00E22917">
        <w:rPr>
          <w:rFonts w:ascii="Bookman Old Style" w:hAnsi="Bookman Old Style"/>
        </w:rPr>
        <w:br/>
        <w:t xml:space="preserve">Instrumentation: </w:t>
      </w:r>
      <w:r w:rsidRPr="00E22917">
        <w:rPr>
          <w:rFonts w:ascii="Bookman Old Style" w:hAnsi="Bookman Old Style"/>
        </w:rPr>
        <w:br/>
        <w:t>Time Sig:</w:t>
      </w:r>
      <w:r w:rsidRPr="00E22917">
        <w:rPr>
          <w:rFonts w:ascii="Bookman Old Style" w:hAnsi="Bookman Old Style"/>
        </w:rPr>
        <w:br/>
        <w:t>Tonality:</w:t>
      </w:r>
      <w:r w:rsidRPr="00E22917">
        <w:rPr>
          <w:rFonts w:ascii="Bookman Old Style" w:hAnsi="Bookman Old Style"/>
        </w:rPr>
        <w:br/>
        <w:t>Image Association:</w:t>
      </w:r>
      <w:r w:rsidR="00C3060E">
        <w:rPr>
          <w:rFonts w:ascii="Bookman Old Style" w:hAnsi="Bookman Old Style"/>
        </w:rPr>
        <w:br/>
      </w:r>
    </w:p>
    <w:p w14:paraId="15A0C733" w14:textId="33AFFA51" w:rsidR="00C3060E" w:rsidRDefault="00620693" w:rsidP="00B05C3B">
      <w:pPr>
        <w:numPr>
          <w:ilvl w:val="0"/>
          <w:numId w:val="1"/>
        </w:numPr>
        <w:ind w:left="360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br w:type="column"/>
      </w:r>
      <w:r w:rsidR="00E22917" w:rsidRPr="00C3060E">
        <w:rPr>
          <w:rFonts w:ascii="Bookman Old Style" w:hAnsi="Bookman Old Style"/>
          <w:b/>
        </w:rPr>
        <w:lastRenderedPageBreak/>
        <w:t>Bach’s</w:t>
      </w:r>
      <w:r w:rsidR="00E22917" w:rsidRPr="00C3060E">
        <w:rPr>
          <w:rFonts w:ascii="Bookman Old Style" w:hAnsi="Bookman Old Style"/>
        </w:rPr>
        <w:t xml:space="preserve"> </w:t>
      </w:r>
      <w:r w:rsidR="00DB62A8" w:rsidRPr="00C3060E">
        <w:rPr>
          <w:rFonts w:ascii="Bookman Old Style" w:hAnsi="Bookman Old Style"/>
          <w:i/>
        </w:rPr>
        <w:t>Air on a G String</w:t>
      </w:r>
      <w:r w:rsidR="00E22917" w:rsidRPr="00C3060E">
        <w:rPr>
          <w:rFonts w:ascii="Bookman Old Style" w:hAnsi="Bookman Old Style"/>
        </w:rPr>
        <w:br/>
        <w:t xml:space="preserve">Instrumentation: </w:t>
      </w:r>
      <w:r w:rsidR="00E22917" w:rsidRPr="00C3060E">
        <w:rPr>
          <w:rFonts w:ascii="Bookman Old Style" w:hAnsi="Bookman Old Style"/>
        </w:rPr>
        <w:br/>
        <w:t>Time Sig</w:t>
      </w:r>
      <w:r w:rsidR="00C3060E">
        <w:rPr>
          <w:rFonts w:ascii="Bookman Old Style" w:hAnsi="Bookman Old Style"/>
        </w:rPr>
        <w:t>:</w:t>
      </w:r>
      <w:r w:rsidR="00C3060E">
        <w:rPr>
          <w:rFonts w:ascii="Bookman Old Style" w:hAnsi="Bookman Old Style"/>
        </w:rPr>
        <w:br/>
        <w:t>Tonality:</w:t>
      </w:r>
      <w:r w:rsidR="00C3060E">
        <w:rPr>
          <w:rFonts w:ascii="Bookman Old Style" w:hAnsi="Bookman Old Style"/>
        </w:rPr>
        <w:br/>
        <w:t>Image Association:</w:t>
      </w:r>
      <w:r w:rsidR="00B05C3B">
        <w:rPr>
          <w:rFonts w:ascii="Bookman Old Style" w:hAnsi="Bookman Old Style"/>
        </w:rPr>
        <w:br/>
      </w:r>
    </w:p>
    <w:p w14:paraId="700A173F" w14:textId="1AC72407" w:rsidR="00E22917" w:rsidRPr="00C3060E" w:rsidRDefault="00E22917" w:rsidP="00B05C3B">
      <w:pPr>
        <w:numPr>
          <w:ilvl w:val="0"/>
          <w:numId w:val="1"/>
        </w:numPr>
        <w:ind w:left="360"/>
        <w:rPr>
          <w:rFonts w:ascii="Bookman Old Style" w:hAnsi="Bookman Old Style"/>
        </w:rPr>
      </w:pPr>
      <w:r w:rsidRPr="00C3060E">
        <w:rPr>
          <w:rFonts w:ascii="Bookman Old Style" w:hAnsi="Bookman Old Style"/>
          <w:b/>
        </w:rPr>
        <w:t>Bach’s</w:t>
      </w:r>
      <w:r w:rsidRPr="00C3060E">
        <w:rPr>
          <w:rFonts w:ascii="Bookman Old Style" w:hAnsi="Bookman Old Style"/>
        </w:rPr>
        <w:t xml:space="preserve"> </w:t>
      </w:r>
      <w:r w:rsidR="00DB62A8" w:rsidRPr="00B05C3B">
        <w:rPr>
          <w:rFonts w:ascii="Bookman Old Style" w:hAnsi="Bookman Old Style"/>
          <w:i/>
          <w:sz w:val="20"/>
          <w:szCs w:val="20"/>
        </w:rPr>
        <w:t>Suite for Solo Cello No. 1 in G Major</w:t>
      </w:r>
      <w:r w:rsidRPr="00C3060E">
        <w:rPr>
          <w:rFonts w:ascii="Bookman Old Style" w:hAnsi="Bookman Old Style"/>
        </w:rPr>
        <w:br/>
        <w:t xml:space="preserve">Instrumentation: </w:t>
      </w:r>
      <w:r w:rsidRPr="00C3060E">
        <w:rPr>
          <w:rFonts w:ascii="Bookman Old Style" w:hAnsi="Bookman Old Style"/>
        </w:rPr>
        <w:br/>
        <w:t>Time Sig:</w:t>
      </w:r>
      <w:r w:rsidRPr="00C3060E">
        <w:rPr>
          <w:rFonts w:ascii="Bookman Old Style" w:hAnsi="Bookman Old Style"/>
        </w:rPr>
        <w:br/>
        <w:t>Tonality:</w:t>
      </w:r>
      <w:r w:rsidRPr="00C3060E">
        <w:rPr>
          <w:rFonts w:ascii="Bookman Old Style" w:hAnsi="Bookman Old Style"/>
        </w:rPr>
        <w:br/>
        <w:t>Image Association:</w:t>
      </w:r>
      <w:r w:rsidR="00300229">
        <w:rPr>
          <w:rFonts w:ascii="Bookman Old Style" w:hAnsi="Bookman Old Style"/>
        </w:rPr>
        <w:br/>
      </w:r>
      <w:bookmarkStart w:id="0" w:name="_GoBack"/>
      <w:bookmarkEnd w:id="0"/>
    </w:p>
    <w:p w14:paraId="4E2AB862" w14:textId="29C4A173" w:rsidR="00E22917" w:rsidRPr="00E22917" w:rsidRDefault="00E22917" w:rsidP="00B05C3B">
      <w:pPr>
        <w:numPr>
          <w:ilvl w:val="0"/>
          <w:numId w:val="1"/>
        </w:numPr>
        <w:ind w:left="360"/>
        <w:rPr>
          <w:rFonts w:ascii="Bookman Old Style" w:hAnsi="Bookman Old Style"/>
        </w:rPr>
      </w:pPr>
      <w:r w:rsidRPr="00E22917">
        <w:rPr>
          <w:rFonts w:ascii="Bookman Old Style" w:hAnsi="Bookman Old Style"/>
          <w:b/>
        </w:rPr>
        <w:t>Handel’s</w:t>
      </w:r>
      <w:r w:rsidRPr="00E22917">
        <w:rPr>
          <w:rFonts w:ascii="Bookman Old Style" w:hAnsi="Bookman Old Style"/>
        </w:rPr>
        <w:t xml:space="preserve"> </w:t>
      </w:r>
      <w:r w:rsidRPr="00E22917">
        <w:rPr>
          <w:rFonts w:ascii="Bookman Old Style" w:hAnsi="Bookman Old Style"/>
          <w:i/>
        </w:rPr>
        <w:t>Water Music alla Hornpipe</w:t>
      </w:r>
      <w:r w:rsidRPr="00E22917">
        <w:rPr>
          <w:rFonts w:ascii="Bookman Old Style" w:hAnsi="Bookman Old Style"/>
        </w:rPr>
        <w:br/>
        <w:t xml:space="preserve">Instrumentation: </w:t>
      </w:r>
      <w:r w:rsidRPr="00E22917">
        <w:rPr>
          <w:rFonts w:ascii="Bookman Old Style" w:hAnsi="Bookman Old Style"/>
        </w:rPr>
        <w:br/>
        <w:t>Time Sig:</w:t>
      </w:r>
      <w:r w:rsidRPr="00E22917">
        <w:rPr>
          <w:rFonts w:ascii="Bookman Old Style" w:hAnsi="Bookman Old Style"/>
        </w:rPr>
        <w:br/>
        <w:t>Tonality:</w:t>
      </w:r>
      <w:r w:rsidRPr="00E22917">
        <w:rPr>
          <w:rFonts w:ascii="Bookman Old Style" w:hAnsi="Bookman Old Style"/>
        </w:rPr>
        <w:br/>
        <w:t>Image Association:</w:t>
      </w:r>
      <w:r w:rsidR="005B1035">
        <w:rPr>
          <w:rFonts w:ascii="Bookman Old Style" w:hAnsi="Bookman Old Style"/>
        </w:rPr>
        <w:br/>
      </w:r>
    </w:p>
    <w:p w14:paraId="2DFE6131" w14:textId="11A84555" w:rsidR="00E30529" w:rsidRDefault="00E22917" w:rsidP="00B05C3B">
      <w:pPr>
        <w:numPr>
          <w:ilvl w:val="0"/>
          <w:numId w:val="1"/>
        </w:numPr>
        <w:ind w:left="360"/>
        <w:rPr>
          <w:rFonts w:ascii="Bookman Old Style" w:hAnsi="Bookman Old Style"/>
        </w:rPr>
      </w:pPr>
      <w:r w:rsidRPr="00E22917">
        <w:rPr>
          <w:rFonts w:ascii="Bookman Old Style" w:hAnsi="Bookman Old Style"/>
          <w:b/>
        </w:rPr>
        <w:t>Handel’s</w:t>
      </w:r>
      <w:r w:rsidRPr="00E22917">
        <w:rPr>
          <w:rFonts w:ascii="Bookman Old Style" w:hAnsi="Bookman Old Style"/>
        </w:rPr>
        <w:t xml:space="preserve"> </w:t>
      </w:r>
      <w:r w:rsidR="00DB62A8" w:rsidRPr="00E22917">
        <w:rPr>
          <w:rFonts w:ascii="Bookman Old Style" w:hAnsi="Bookman Old Style"/>
          <w:i/>
        </w:rPr>
        <w:t>Arrival of the Queen of Sheba</w:t>
      </w:r>
      <w:r w:rsidRPr="00E22917">
        <w:rPr>
          <w:rFonts w:ascii="Bookman Old Style" w:hAnsi="Bookman Old Style"/>
        </w:rPr>
        <w:br/>
        <w:t xml:space="preserve">Instrumentation: </w:t>
      </w:r>
      <w:r w:rsidRPr="00E22917">
        <w:rPr>
          <w:rFonts w:ascii="Bookman Old Style" w:hAnsi="Bookman Old Style"/>
        </w:rPr>
        <w:br/>
        <w:t>Time Sig:</w:t>
      </w:r>
      <w:r w:rsidRPr="00E22917">
        <w:rPr>
          <w:rFonts w:ascii="Bookman Old Style" w:hAnsi="Bookman Old Style"/>
        </w:rPr>
        <w:br/>
        <w:t>Tonality:</w:t>
      </w:r>
      <w:r w:rsidRPr="00E22917">
        <w:rPr>
          <w:rFonts w:ascii="Bookman Old Style" w:hAnsi="Bookman Old Style"/>
        </w:rPr>
        <w:br/>
        <w:t>Image Association:</w:t>
      </w:r>
      <w:r w:rsidR="005B1035">
        <w:rPr>
          <w:rFonts w:ascii="Bookman Old Style" w:hAnsi="Bookman Old Style"/>
        </w:rPr>
        <w:br/>
      </w:r>
    </w:p>
    <w:p w14:paraId="57F0620A" w14:textId="0122BE8F" w:rsidR="00E22917" w:rsidRPr="00E22917" w:rsidRDefault="00E30529" w:rsidP="00B05C3B">
      <w:pPr>
        <w:numPr>
          <w:ilvl w:val="0"/>
          <w:numId w:val="1"/>
        </w:numPr>
        <w:ind w:left="360"/>
        <w:rPr>
          <w:rFonts w:ascii="Bookman Old Style" w:hAnsi="Bookman Old Style"/>
        </w:rPr>
      </w:pPr>
      <w:r w:rsidRPr="00E22917">
        <w:rPr>
          <w:rFonts w:ascii="Bookman Old Style" w:hAnsi="Bookman Old Style"/>
          <w:b/>
        </w:rPr>
        <w:t>Handel’s</w:t>
      </w:r>
      <w:r w:rsidRPr="00E22917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i/>
        </w:rPr>
        <w:t xml:space="preserve">Zadok the Priest </w:t>
      </w:r>
      <w:r>
        <w:rPr>
          <w:rFonts w:ascii="Bookman Old Style" w:hAnsi="Bookman Old Style"/>
        </w:rPr>
        <w:t>from</w:t>
      </w:r>
      <w:r>
        <w:rPr>
          <w:rFonts w:ascii="Bookman Old Style" w:hAnsi="Bookman Old Style"/>
          <w:i/>
        </w:rPr>
        <w:t xml:space="preserve"> Solomon</w:t>
      </w:r>
      <w:r>
        <w:rPr>
          <w:rFonts w:ascii="Bookman Old Style" w:hAnsi="Bookman Old Style"/>
          <w:i/>
        </w:rPr>
        <w:br/>
      </w:r>
      <w:r w:rsidRPr="00E22917">
        <w:rPr>
          <w:rFonts w:ascii="Bookman Old Style" w:hAnsi="Bookman Old Style"/>
        </w:rPr>
        <w:t xml:space="preserve">Instrumentation: </w:t>
      </w:r>
      <w:r w:rsidRPr="00E22917">
        <w:rPr>
          <w:rFonts w:ascii="Bookman Old Style" w:hAnsi="Bookman Old Style"/>
        </w:rPr>
        <w:br/>
        <w:t>Time Sig:</w:t>
      </w:r>
      <w:r w:rsidRPr="00E22917">
        <w:rPr>
          <w:rFonts w:ascii="Bookman Old Style" w:hAnsi="Bookman Old Style"/>
        </w:rPr>
        <w:br/>
        <w:t>Tonality:</w:t>
      </w:r>
      <w:r w:rsidRPr="00E22917">
        <w:rPr>
          <w:rFonts w:ascii="Bookman Old Style" w:hAnsi="Bookman Old Style"/>
        </w:rPr>
        <w:br/>
        <w:t>Image Association:</w:t>
      </w:r>
      <w:r w:rsidR="005B1035">
        <w:rPr>
          <w:rFonts w:ascii="Bookman Old Style" w:hAnsi="Bookman Old Style"/>
        </w:rPr>
        <w:br/>
      </w:r>
    </w:p>
    <w:p w14:paraId="3403CAB9" w14:textId="22A76021" w:rsidR="00295E65" w:rsidRPr="00633E68" w:rsidRDefault="00E22917" w:rsidP="00B05C3B">
      <w:pPr>
        <w:numPr>
          <w:ilvl w:val="0"/>
          <w:numId w:val="1"/>
        </w:numPr>
        <w:ind w:left="360"/>
        <w:rPr>
          <w:rFonts w:ascii="Bookman Old Style" w:hAnsi="Bookman Old Style"/>
        </w:rPr>
      </w:pPr>
      <w:r w:rsidRPr="00E22917">
        <w:rPr>
          <w:rFonts w:ascii="Bookman Old Style" w:hAnsi="Bookman Old Style"/>
          <w:b/>
        </w:rPr>
        <w:t>Handel’s</w:t>
      </w:r>
      <w:r w:rsidRPr="00E22917">
        <w:rPr>
          <w:rFonts w:ascii="Bookman Old Style" w:hAnsi="Bookman Old Style"/>
        </w:rPr>
        <w:t xml:space="preserve"> </w:t>
      </w:r>
      <w:r w:rsidR="00DB62A8" w:rsidRPr="00E22917">
        <w:rPr>
          <w:rFonts w:ascii="Bookman Old Style" w:hAnsi="Bookman Old Style"/>
          <w:i/>
        </w:rPr>
        <w:t xml:space="preserve">Hallelujah Chorus </w:t>
      </w:r>
      <w:r w:rsidRPr="00E22917">
        <w:rPr>
          <w:rFonts w:ascii="Bookman Old Style" w:hAnsi="Bookman Old Style"/>
        </w:rPr>
        <w:br/>
        <w:t xml:space="preserve">Instrumentation: </w:t>
      </w:r>
      <w:r w:rsidRPr="00E22917">
        <w:rPr>
          <w:rFonts w:ascii="Bookman Old Style" w:hAnsi="Bookman Old Style"/>
        </w:rPr>
        <w:br/>
        <w:t>Time Sig:</w:t>
      </w:r>
      <w:r w:rsidRPr="00E22917">
        <w:rPr>
          <w:rFonts w:ascii="Bookman Old Style" w:hAnsi="Bookman Old Style"/>
        </w:rPr>
        <w:br/>
        <w:t>Tonality:</w:t>
      </w:r>
      <w:r w:rsidRPr="00E22917">
        <w:rPr>
          <w:rFonts w:ascii="Bookman Old Style" w:hAnsi="Bookman Old Style"/>
        </w:rPr>
        <w:br/>
        <w:t>Image Association:</w:t>
      </w:r>
    </w:p>
    <w:sectPr w:rsidR="00295E65" w:rsidRPr="00633E68" w:rsidSect="005A3541">
      <w:type w:val="continuous"/>
      <w:pgSz w:w="12240" w:h="15840"/>
      <w:pgMar w:top="1440" w:right="1080" w:bottom="1440" w:left="108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77222" w14:textId="77777777" w:rsidR="00633E68" w:rsidRDefault="00633E68" w:rsidP="00E22917">
      <w:pPr>
        <w:spacing w:after="0" w:line="240" w:lineRule="auto"/>
      </w:pPr>
      <w:r>
        <w:separator/>
      </w:r>
    </w:p>
  </w:endnote>
  <w:endnote w:type="continuationSeparator" w:id="0">
    <w:p w14:paraId="5318CE8B" w14:textId="77777777" w:rsidR="00633E68" w:rsidRDefault="00633E68" w:rsidP="00E22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4EC6F" w14:textId="77777777" w:rsidR="00633E68" w:rsidRDefault="00633E68" w:rsidP="00E22917">
      <w:pPr>
        <w:spacing w:after="0" w:line="240" w:lineRule="auto"/>
      </w:pPr>
      <w:r>
        <w:separator/>
      </w:r>
    </w:p>
  </w:footnote>
  <w:footnote w:type="continuationSeparator" w:id="0">
    <w:p w14:paraId="7D753DDE" w14:textId="77777777" w:rsidR="00633E68" w:rsidRDefault="00633E68" w:rsidP="00E22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C9D97" w14:textId="77777777" w:rsidR="00633E68" w:rsidRPr="00E22917" w:rsidRDefault="00633E68" w:rsidP="00E22917">
    <w:pPr>
      <w:pStyle w:val="Header"/>
      <w:jc w:val="right"/>
      <w:rPr>
        <w:rFonts w:ascii="Bookman Old Style" w:hAnsi="Bookman Old Style"/>
        <w:sz w:val="24"/>
        <w:szCs w:val="24"/>
      </w:rPr>
    </w:pPr>
    <w:r w:rsidRPr="00E22917">
      <w:rPr>
        <w:rFonts w:ascii="Bookman Old Style" w:hAnsi="Bookman Old Style"/>
        <w:sz w:val="24"/>
        <w:szCs w:val="24"/>
      </w:rPr>
      <w:t>Name: 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A2772"/>
    <w:multiLevelType w:val="hybridMultilevel"/>
    <w:tmpl w:val="D6109E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917"/>
    <w:rsid w:val="00295E65"/>
    <w:rsid w:val="002A05CA"/>
    <w:rsid w:val="00300229"/>
    <w:rsid w:val="005A3541"/>
    <w:rsid w:val="005B1035"/>
    <w:rsid w:val="00620693"/>
    <w:rsid w:val="00633E68"/>
    <w:rsid w:val="007C094D"/>
    <w:rsid w:val="00A12856"/>
    <w:rsid w:val="00B05C3B"/>
    <w:rsid w:val="00C3060E"/>
    <w:rsid w:val="00DB62A8"/>
    <w:rsid w:val="00E22917"/>
    <w:rsid w:val="00E30529"/>
    <w:rsid w:val="00EB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EF7E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917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29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917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229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917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917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29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917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229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917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165</Words>
  <Characters>947</Characters>
  <Application>Microsoft Macintosh Word</Application>
  <DocSecurity>0</DocSecurity>
  <Lines>7</Lines>
  <Paragraphs>2</Paragraphs>
  <ScaleCrop>false</ScaleCrop>
  <Company>Washington Latin Public Charter School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Nevola</dc:creator>
  <cp:keywords/>
  <dc:description/>
  <cp:lastModifiedBy>Melissa Nevola</cp:lastModifiedBy>
  <cp:revision>12</cp:revision>
  <cp:lastPrinted>2015-02-20T12:32:00Z</cp:lastPrinted>
  <dcterms:created xsi:type="dcterms:W3CDTF">2013-11-19T13:40:00Z</dcterms:created>
  <dcterms:modified xsi:type="dcterms:W3CDTF">2017-07-13T21:06:00Z</dcterms:modified>
</cp:coreProperties>
</file>